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5C78" w:rsidRPr="00533EAC" w:rsidRDefault="004E74BB" w:rsidP="00374164">
      <w:pPr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Юбилярам в юбилейный</w:t>
      </w:r>
      <w:r w:rsidR="00374164" w:rsidRPr="00533EAC">
        <w:rPr>
          <w:b/>
          <w:i/>
          <w:sz w:val="28"/>
          <w:szCs w:val="28"/>
        </w:rPr>
        <w:t xml:space="preserve"> день.</w:t>
      </w:r>
    </w:p>
    <w:p w:rsidR="00827E90" w:rsidRDefault="00374164" w:rsidP="00374164">
      <w:pPr>
        <w:rPr>
          <w:sz w:val="28"/>
          <w:szCs w:val="28"/>
        </w:rPr>
      </w:pPr>
      <w:r>
        <w:rPr>
          <w:sz w:val="28"/>
          <w:szCs w:val="28"/>
        </w:rPr>
        <w:t>Под таким названием в ДК с. Капитоновка состоялся праздничный концерт, посвященный празднованию 25-летия Независимости РК. Инициатором мероприятия  стал</w:t>
      </w:r>
      <w:r w:rsidR="00827E90">
        <w:rPr>
          <w:sz w:val="28"/>
          <w:szCs w:val="28"/>
        </w:rPr>
        <w:t>а</w:t>
      </w:r>
      <w:r>
        <w:rPr>
          <w:sz w:val="28"/>
          <w:szCs w:val="28"/>
        </w:rPr>
        <w:t xml:space="preserve"> аким Капитоновского с\о Баттало</w:t>
      </w:r>
      <w:r w:rsidR="005108D8">
        <w:rPr>
          <w:sz w:val="28"/>
          <w:szCs w:val="28"/>
        </w:rPr>
        <w:t xml:space="preserve">ва К.Б., а организаторами- </w:t>
      </w:r>
      <w:r>
        <w:rPr>
          <w:sz w:val="28"/>
          <w:szCs w:val="28"/>
        </w:rPr>
        <w:t>педагоги КГУ «</w:t>
      </w:r>
      <w:r w:rsidR="004E74BB">
        <w:rPr>
          <w:sz w:val="28"/>
          <w:szCs w:val="28"/>
        </w:rPr>
        <w:t>Капитоновской СШ». На протяжении</w:t>
      </w:r>
      <w:r>
        <w:rPr>
          <w:sz w:val="28"/>
          <w:szCs w:val="28"/>
        </w:rPr>
        <w:t xml:space="preserve"> вс</w:t>
      </w:r>
      <w:r w:rsidR="005108D8">
        <w:rPr>
          <w:sz w:val="28"/>
          <w:szCs w:val="28"/>
        </w:rPr>
        <w:t>его концерта звучали музыкальные номе</w:t>
      </w:r>
      <w:r>
        <w:rPr>
          <w:sz w:val="28"/>
          <w:szCs w:val="28"/>
        </w:rPr>
        <w:t>ра от гр. «Сударушки», Салминой Е.В., Т</w:t>
      </w:r>
      <w:r w:rsidR="00827E90">
        <w:rPr>
          <w:sz w:val="28"/>
          <w:szCs w:val="28"/>
        </w:rPr>
        <w:t xml:space="preserve">олыбаева И.Ж. и яркие зажигательные </w:t>
      </w:r>
      <w:r>
        <w:rPr>
          <w:sz w:val="28"/>
          <w:szCs w:val="28"/>
        </w:rPr>
        <w:t xml:space="preserve"> танцы</w:t>
      </w:r>
      <w:r w:rsidR="004E74BB">
        <w:rPr>
          <w:sz w:val="28"/>
          <w:szCs w:val="28"/>
        </w:rPr>
        <w:t>,</w:t>
      </w:r>
      <w:r>
        <w:rPr>
          <w:sz w:val="28"/>
          <w:szCs w:val="28"/>
        </w:rPr>
        <w:t xml:space="preserve"> как детских коллективов, так и взрослых. В ходе мероприятия по сложившейся т</w:t>
      </w:r>
      <w:r w:rsidR="005108D8">
        <w:rPr>
          <w:sz w:val="28"/>
          <w:szCs w:val="28"/>
        </w:rPr>
        <w:t>радиции акимом Батталовой К.Б. и</w:t>
      </w:r>
      <w:r>
        <w:rPr>
          <w:sz w:val="28"/>
          <w:szCs w:val="28"/>
        </w:rPr>
        <w:t xml:space="preserve"> директором ТОО «Журавлевка</w:t>
      </w:r>
      <w:r w:rsidR="00827E90">
        <w:rPr>
          <w:sz w:val="28"/>
          <w:szCs w:val="28"/>
        </w:rPr>
        <w:t xml:space="preserve">-1» Султановым К.С. были награждены  грамотами  представители из </w:t>
      </w:r>
      <w:r>
        <w:rPr>
          <w:sz w:val="28"/>
          <w:szCs w:val="28"/>
        </w:rPr>
        <w:t xml:space="preserve"> сфер образования, здравоохранения, культуры и сельхоз.раб</w:t>
      </w:r>
      <w:r w:rsidR="005108D8">
        <w:rPr>
          <w:sz w:val="28"/>
          <w:szCs w:val="28"/>
        </w:rPr>
        <w:t>от за достигнутые успехи в своем нелегком труде. А также юбиляры</w:t>
      </w:r>
      <w:r>
        <w:rPr>
          <w:sz w:val="28"/>
          <w:szCs w:val="28"/>
        </w:rPr>
        <w:t xml:space="preserve"> </w:t>
      </w:r>
      <w:r w:rsidR="005108D8">
        <w:rPr>
          <w:sz w:val="28"/>
          <w:szCs w:val="28"/>
        </w:rPr>
        <w:t xml:space="preserve">80 лет, 70 и 60 лет получили </w:t>
      </w:r>
      <w:r>
        <w:rPr>
          <w:sz w:val="28"/>
          <w:szCs w:val="28"/>
        </w:rPr>
        <w:t xml:space="preserve"> памятные подарки в честь знаменательной даты нашей страны</w:t>
      </w:r>
      <w:r w:rsidR="005108D8">
        <w:rPr>
          <w:sz w:val="28"/>
          <w:szCs w:val="28"/>
        </w:rPr>
        <w:t>.</w:t>
      </w:r>
    </w:p>
    <w:p w:rsidR="00533EAC" w:rsidRDefault="00533EAC" w:rsidP="00533EAC">
      <w:pPr>
        <w:jc w:val="right"/>
        <w:rPr>
          <w:sz w:val="28"/>
          <w:szCs w:val="28"/>
        </w:rPr>
      </w:pPr>
      <w:r>
        <w:rPr>
          <w:sz w:val="28"/>
          <w:szCs w:val="28"/>
        </w:rPr>
        <w:t>Литвякова Н.В.</w:t>
      </w:r>
    </w:p>
    <w:p w:rsidR="00533EAC" w:rsidRDefault="00533EAC" w:rsidP="00533EAC">
      <w:pPr>
        <w:jc w:val="right"/>
        <w:rPr>
          <w:sz w:val="28"/>
          <w:szCs w:val="28"/>
        </w:rPr>
      </w:pPr>
      <w:r>
        <w:rPr>
          <w:sz w:val="28"/>
          <w:szCs w:val="28"/>
        </w:rPr>
        <w:t>Заместитель директора по ВР</w:t>
      </w:r>
    </w:p>
    <w:p w:rsidR="00533EAC" w:rsidRDefault="00533EAC" w:rsidP="00533EAC">
      <w:pPr>
        <w:jc w:val="right"/>
        <w:rPr>
          <w:sz w:val="28"/>
          <w:szCs w:val="28"/>
        </w:rPr>
      </w:pPr>
      <w:r>
        <w:rPr>
          <w:sz w:val="28"/>
          <w:szCs w:val="28"/>
        </w:rPr>
        <w:t>КГУ «Капитоновская СШ»</w:t>
      </w:r>
    </w:p>
    <w:p w:rsidR="005108D8" w:rsidRDefault="00533EAC" w:rsidP="00374164">
      <w:pPr>
        <w:rPr>
          <w:sz w:val="28"/>
          <w:szCs w:val="28"/>
        </w:rPr>
      </w:pPr>
      <w:r>
        <w:rPr>
          <w:noProof/>
        </w:rPr>
        <w:drawing>
          <wp:inline distT="0" distB="0" distL="0" distR="0">
            <wp:extent cx="3221691" cy="3607714"/>
            <wp:effectExtent l="19050" t="0" r="0" b="0"/>
            <wp:docPr id="2" name="Рисунок 1" descr="C:\Users\user\AppData\Local\Microsoft\Windows\INetCache\Content.Word\IMG_20170104_124218_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AppData\Local\Microsoft\Windows\INetCache\Content.Word\IMG_20170104_124218_13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 l="26175" r="68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661" cy="3615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108D8" w:rsidRDefault="005108D8" w:rsidP="00374164">
      <w:pPr>
        <w:rPr>
          <w:sz w:val="28"/>
          <w:szCs w:val="28"/>
        </w:rPr>
      </w:pPr>
    </w:p>
    <w:p w:rsidR="00827E90" w:rsidRPr="00374164" w:rsidRDefault="00827E90" w:rsidP="00374164">
      <w:pPr>
        <w:rPr>
          <w:sz w:val="28"/>
          <w:szCs w:val="28"/>
        </w:rPr>
      </w:pPr>
      <w:r>
        <w:rPr>
          <w:noProof/>
        </w:rPr>
        <w:lastRenderedPageBreak/>
        <w:drawing>
          <wp:inline distT="0" distB="0" distL="0" distR="0">
            <wp:extent cx="3630706" cy="2724271"/>
            <wp:effectExtent l="19050" t="0" r="7844" b="0"/>
            <wp:docPr id="4" name="Рисунок 4" descr="C:\Users\user\AppData\Local\Microsoft\Windows\INetCache\Content.Word\IMG_20170104_124127_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AppData\Local\Microsoft\Windows\INetCache\Content.Word\IMG_20170104_124127_32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5515" cy="27278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827E90" w:rsidRPr="00374164" w:rsidSect="00665C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1"/>
  <w:defaultTabStop w:val="708"/>
  <w:characterSpacingControl w:val="doNotCompress"/>
  <w:compat>
    <w:useFELayout/>
  </w:compat>
  <w:rsids>
    <w:rsidRoot w:val="00374164"/>
    <w:rsid w:val="00374164"/>
    <w:rsid w:val="004922B1"/>
    <w:rsid w:val="004E74BB"/>
    <w:rsid w:val="005108D8"/>
    <w:rsid w:val="00533EAC"/>
    <w:rsid w:val="00665C78"/>
    <w:rsid w:val="00720A85"/>
    <w:rsid w:val="00827E90"/>
    <w:rsid w:val="00A27B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5C7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27E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27E9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132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890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dcterms:created xsi:type="dcterms:W3CDTF">2016-12-28T12:25:00Z</dcterms:created>
  <dcterms:modified xsi:type="dcterms:W3CDTF">2017-01-10T12:34:00Z</dcterms:modified>
</cp:coreProperties>
</file>